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B3" w:rsidRPr="00726DDC" w:rsidRDefault="00C522B3" w:rsidP="00C522B3">
      <w:pPr>
        <w:rPr>
          <w:rFonts w:cs="Times New Roman"/>
          <w:b/>
          <w:bCs/>
          <w:sz w:val="28"/>
          <w:szCs w:val="28"/>
        </w:rPr>
      </w:pPr>
    </w:p>
    <w:p w:rsidR="00C522B3" w:rsidRDefault="00C522B3" w:rsidP="00C522B3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Allegato B)</w:t>
      </w:r>
    </w:p>
    <w:p w:rsidR="00C522B3" w:rsidRDefault="00C522B3" w:rsidP="00C522B3">
      <w:pPr>
        <w:jc w:val="center"/>
        <w:rPr>
          <w:rFonts w:cs="Times New Roman"/>
          <w:b/>
          <w:bCs/>
          <w:sz w:val="22"/>
          <w:szCs w:val="22"/>
        </w:rPr>
      </w:pPr>
    </w:p>
    <w:p w:rsidR="00C522B3" w:rsidRPr="00726DDC" w:rsidRDefault="00C522B3" w:rsidP="00C522B3">
      <w:pPr>
        <w:jc w:val="center"/>
        <w:rPr>
          <w:rFonts w:cs="Times New Roman"/>
          <w:sz w:val="22"/>
          <w:szCs w:val="22"/>
        </w:rPr>
      </w:pPr>
      <w:r w:rsidRPr="00726DDC">
        <w:rPr>
          <w:rFonts w:cs="Times New Roman"/>
          <w:b/>
          <w:bCs/>
          <w:sz w:val="22"/>
          <w:szCs w:val="22"/>
        </w:rPr>
        <w:t xml:space="preserve">DICHIARAZIONI PER INCARICHI, CONSULENZE E COLLABORAZIONI </w:t>
      </w:r>
    </w:p>
    <w:p w:rsidR="00C522B3" w:rsidRPr="00726DDC" w:rsidRDefault="00C522B3" w:rsidP="00C522B3">
      <w:pPr>
        <w:jc w:val="center"/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jc w:val="center"/>
        <w:rPr>
          <w:rFonts w:cs="Times New Roman"/>
          <w:b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(art. 53 comma 14 del </w:t>
      </w:r>
      <w:proofErr w:type="spellStart"/>
      <w:r w:rsidRPr="00726DDC">
        <w:rPr>
          <w:rFonts w:cs="Times New Roman"/>
          <w:sz w:val="22"/>
          <w:szCs w:val="22"/>
        </w:rPr>
        <w:t>Dlgs</w:t>
      </w:r>
      <w:proofErr w:type="spellEnd"/>
      <w:r w:rsidRPr="00726DDC">
        <w:rPr>
          <w:rFonts w:cs="Times New Roman"/>
          <w:sz w:val="22"/>
          <w:szCs w:val="22"/>
        </w:rPr>
        <w:t xml:space="preserve"> 165/2001 – art. 15 comma 1 lettera C, </w:t>
      </w:r>
      <w:proofErr w:type="spellStart"/>
      <w:r w:rsidRPr="00726DDC">
        <w:rPr>
          <w:rFonts w:cs="Times New Roman"/>
          <w:sz w:val="22"/>
          <w:szCs w:val="22"/>
        </w:rPr>
        <w:t>Dlgs</w:t>
      </w:r>
      <w:proofErr w:type="spellEnd"/>
      <w:r w:rsidRPr="00726DDC">
        <w:rPr>
          <w:rFonts w:cs="Times New Roman"/>
          <w:sz w:val="22"/>
          <w:szCs w:val="22"/>
        </w:rPr>
        <w:t xml:space="preserve"> 33/2013 -  art. 2 comma 3 del D.P.R. n.62/2013 – Legge 190/2012)</w:t>
      </w:r>
    </w:p>
    <w:p w:rsidR="00C522B3" w:rsidRPr="00726DDC" w:rsidRDefault="00C522B3" w:rsidP="00C522B3">
      <w:pPr>
        <w:jc w:val="center"/>
        <w:rPr>
          <w:rFonts w:cs="Times New Roman"/>
          <w:b/>
          <w:sz w:val="22"/>
          <w:szCs w:val="22"/>
        </w:rPr>
      </w:pPr>
    </w:p>
    <w:p w:rsidR="00C522B3" w:rsidRPr="00726DDC" w:rsidRDefault="00C522B3" w:rsidP="00C522B3">
      <w:p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Il/La sottoscritto/a _____________________ nato/a </w:t>
      </w:r>
      <w:proofErr w:type="spellStart"/>
      <w:r w:rsidRPr="00726DDC">
        <w:rPr>
          <w:rFonts w:cs="Times New Roman"/>
          <w:sz w:val="22"/>
          <w:szCs w:val="22"/>
        </w:rPr>
        <w:t>a</w:t>
      </w:r>
      <w:proofErr w:type="spellEnd"/>
      <w:r w:rsidRPr="00726DDC">
        <w:rPr>
          <w:rFonts w:cs="Times New Roman"/>
          <w:sz w:val="22"/>
          <w:szCs w:val="22"/>
        </w:rPr>
        <w:t xml:space="preserve"> ____________il_________ _________________in relazione all'eventuale conferimento dell'incarico</w:t>
      </w:r>
      <w:r>
        <w:rPr>
          <w:rFonts w:cs="Times New Roman"/>
          <w:sz w:val="22"/>
          <w:szCs w:val="22"/>
        </w:rPr>
        <w:t xml:space="preserve"> di patrocinio legale</w:t>
      </w:r>
      <w:r w:rsidRPr="00726DDC">
        <w:rPr>
          <w:rFonts w:cs="Times New Roman"/>
          <w:sz w:val="22"/>
          <w:szCs w:val="22"/>
        </w:rPr>
        <w:t xml:space="preserve"> da parte dell’Istituto Oncologico Veneto- IRCCS di Padova per la difesa dinanzi al Tribunale civile di </w:t>
      </w:r>
      <w:r w:rsidR="008E5EBF">
        <w:rPr>
          <w:rFonts w:cs="Times New Roman"/>
          <w:sz w:val="22"/>
          <w:szCs w:val="22"/>
        </w:rPr>
        <w:t>Genova</w:t>
      </w:r>
      <w:r w:rsidRPr="00726DD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come da relativo avviso pubblico</w:t>
      </w:r>
    </w:p>
    <w:p w:rsidR="00C522B3" w:rsidRPr="00726DDC" w:rsidRDefault="00C522B3" w:rsidP="00C522B3">
      <w:pPr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jc w:val="center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DICHIARA </w:t>
      </w:r>
    </w:p>
    <w:p w:rsidR="00C522B3" w:rsidRPr="00726DDC" w:rsidRDefault="00C522B3" w:rsidP="00C522B3">
      <w:pPr>
        <w:jc w:val="center"/>
        <w:rPr>
          <w:rFonts w:cs="Times New Roman"/>
          <w:sz w:val="22"/>
          <w:szCs w:val="22"/>
        </w:rPr>
      </w:pPr>
      <w:bookmarkStart w:id="0" w:name="_GoBack"/>
      <w:bookmarkEnd w:id="0"/>
    </w:p>
    <w:p w:rsidR="00C522B3" w:rsidRPr="00726DDC" w:rsidRDefault="00C522B3" w:rsidP="00C522B3">
      <w:pPr>
        <w:jc w:val="center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ai sensi degli articoli 46 e 47 del DPR 445/2000:</w:t>
      </w:r>
    </w:p>
    <w:p w:rsidR="00C522B3" w:rsidRPr="00726DDC" w:rsidRDefault="00C522B3" w:rsidP="00C522B3">
      <w:pPr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l'insussistenza di situazioni, anche potenziali, di conflitto di interesse ai sensi dell’art. 53 comma 14 del d.lgs. 165/2001; </w:t>
      </w:r>
    </w:p>
    <w:p w:rsidR="00C522B3" w:rsidRPr="00726DDC" w:rsidRDefault="00C522B3" w:rsidP="00C522B3">
      <w:pPr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di non trovarsi in situazioni di incompatibilità a svolgere l'incarico di cui sopra; </w:t>
      </w:r>
    </w:p>
    <w:p w:rsidR="00C522B3" w:rsidRPr="00726DDC" w:rsidRDefault="00C522B3" w:rsidP="00C522B3">
      <w:pPr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di svolgere i seguenti incarichi e/o di ricoprire le seguenti cariche in enti di diritto privato regolati o finanziati dalla pubblica amministrazione ai sensi dell'art. 15 comma 1 lettera C del </w:t>
      </w:r>
      <w:proofErr w:type="spellStart"/>
      <w:r w:rsidRPr="00726DDC">
        <w:rPr>
          <w:rFonts w:cs="Times New Roman"/>
          <w:sz w:val="22"/>
          <w:szCs w:val="22"/>
        </w:rPr>
        <w:t>Dlgs</w:t>
      </w:r>
      <w:proofErr w:type="spellEnd"/>
      <w:r w:rsidRPr="00726DDC">
        <w:rPr>
          <w:rFonts w:cs="Times New Roman"/>
          <w:sz w:val="22"/>
          <w:szCs w:val="22"/>
        </w:rPr>
        <w:t xml:space="preserve"> 33/2013:</w:t>
      </w:r>
    </w:p>
    <w:p w:rsidR="00C522B3" w:rsidRPr="00726DDC" w:rsidRDefault="00C522B3" w:rsidP="00C522B3">
      <w:p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ab/>
        <w:t>______________________________________</w:t>
      </w:r>
    </w:p>
    <w:p w:rsidR="00C522B3" w:rsidRPr="00726DDC" w:rsidRDefault="00C522B3" w:rsidP="00C522B3">
      <w:p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ab/>
        <w:t>______________________________________</w:t>
      </w:r>
    </w:p>
    <w:p w:rsidR="00C522B3" w:rsidRPr="00726DDC" w:rsidRDefault="00C522B3" w:rsidP="00C522B3">
      <w:pPr>
        <w:jc w:val="both"/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di svolgere la seguente attività professionale:</w:t>
      </w:r>
    </w:p>
    <w:p w:rsidR="00C522B3" w:rsidRPr="00726DDC" w:rsidRDefault="00C522B3" w:rsidP="00C522B3">
      <w:p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            _____________________________________</w:t>
      </w:r>
    </w:p>
    <w:p w:rsidR="00C522B3" w:rsidRPr="00726DDC" w:rsidRDefault="00C522B3" w:rsidP="00C522B3">
      <w:pPr>
        <w:jc w:val="both"/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di aver preso cognizione del DPR n. 62/2013 “Regolamento recante codice di comportamento dei dipendenti pubblici, a norma dell'articolo 54 del decreto legislativo 30 marzo 2001, n. 165”;</w:t>
      </w:r>
    </w:p>
    <w:p w:rsidR="00C522B3" w:rsidRPr="00726DDC" w:rsidRDefault="00C522B3" w:rsidP="00C522B3">
      <w:pPr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di essere a conoscenza che la violazione degli obblighi previsti dal Codice di comportamento dei dipendenti dell’Istituto Oncologico Veneto-IRCCS, da parte dei collaboratori costituisce causa di risoluzione del contratto o decadenza del rapporto ai sensi dell’art. 2 comma 3 del D.P.R. n.62/2013 “Regolamento recante codice di comportamento dei dipendenti pubblici, a norma dell'articolo 54 del decreto legislativo 30 marzo 2001, n.165”;</w:t>
      </w:r>
    </w:p>
    <w:p w:rsidR="00C522B3" w:rsidRPr="00726DDC" w:rsidRDefault="00C522B3" w:rsidP="00C522B3">
      <w:pPr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ind w:right="98"/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 xml:space="preserve">Il sottoscritto si impegna, altresì, a comunicare tempestivamente eventuali variazioni del contenuto della presente dichiarazione e a rendere nel caso, una nuova dichiarazione. </w:t>
      </w:r>
    </w:p>
    <w:p w:rsidR="00C522B3" w:rsidRPr="00726DDC" w:rsidRDefault="00C522B3" w:rsidP="00C522B3">
      <w:pPr>
        <w:ind w:left="180" w:right="98"/>
        <w:jc w:val="both"/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ind w:right="98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Si allega:</w:t>
      </w:r>
    </w:p>
    <w:p w:rsidR="00C522B3" w:rsidRPr="00726DDC" w:rsidRDefault="00C522B3" w:rsidP="00C522B3">
      <w:pPr>
        <w:ind w:left="180" w:right="98"/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numPr>
          <w:ilvl w:val="0"/>
          <w:numId w:val="1"/>
        </w:numPr>
        <w:ind w:right="98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copia documento d’identità</w:t>
      </w:r>
    </w:p>
    <w:p w:rsidR="00C522B3" w:rsidRPr="00726DDC" w:rsidRDefault="00C522B3" w:rsidP="00C522B3">
      <w:pPr>
        <w:ind w:left="180" w:right="98"/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numPr>
          <w:ilvl w:val="0"/>
          <w:numId w:val="1"/>
        </w:numPr>
        <w:ind w:right="98"/>
        <w:jc w:val="both"/>
        <w:rPr>
          <w:rFonts w:cs="Times New Roman"/>
          <w:sz w:val="22"/>
          <w:szCs w:val="22"/>
        </w:rPr>
      </w:pPr>
      <w:r w:rsidRPr="00726DDC">
        <w:rPr>
          <w:rFonts w:cs="Times New Roman"/>
          <w:sz w:val="22"/>
          <w:szCs w:val="22"/>
        </w:rPr>
        <w:t>Curriculum vitae aggiornato</w:t>
      </w:r>
    </w:p>
    <w:p w:rsidR="00C522B3" w:rsidRPr="00726DDC" w:rsidRDefault="00C522B3" w:rsidP="00C522B3">
      <w:pPr>
        <w:ind w:left="180" w:right="98"/>
        <w:jc w:val="both"/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ind w:left="180" w:right="98"/>
        <w:rPr>
          <w:rFonts w:cs="Times New Roman"/>
          <w:sz w:val="22"/>
          <w:szCs w:val="22"/>
        </w:rPr>
      </w:pPr>
    </w:p>
    <w:p w:rsidR="00C522B3" w:rsidRPr="0063419F" w:rsidRDefault="00C522B3" w:rsidP="00C522B3">
      <w:pPr>
        <w:ind w:right="98"/>
        <w:rPr>
          <w:rFonts w:cs="Times New Roman"/>
          <w:b/>
          <w:sz w:val="22"/>
          <w:szCs w:val="22"/>
        </w:rPr>
      </w:pPr>
      <w:r w:rsidRPr="0063419F">
        <w:rPr>
          <w:rFonts w:cs="Times New Roman"/>
          <w:b/>
          <w:sz w:val="22"/>
          <w:szCs w:val="22"/>
        </w:rPr>
        <w:t>Luogo e data                                                                                       Il/La Dichiarante</w:t>
      </w:r>
    </w:p>
    <w:p w:rsidR="00C522B3" w:rsidRPr="00726DDC" w:rsidRDefault="00C522B3" w:rsidP="00C522B3">
      <w:pPr>
        <w:ind w:right="98"/>
        <w:rPr>
          <w:rFonts w:cs="Times New Roman"/>
          <w:sz w:val="22"/>
          <w:szCs w:val="22"/>
        </w:rPr>
      </w:pPr>
    </w:p>
    <w:p w:rsidR="00C522B3" w:rsidRPr="00726DDC" w:rsidRDefault="00C522B3" w:rsidP="00C522B3">
      <w:pPr>
        <w:ind w:right="98"/>
        <w:rPr>
          <w:rFonts w:cs="Times New Roman"/>
        </w:rPr>
      </w:pPr>
      <w:r w:rsidRPr="00726DDC">
        <w:rPr>
          <w:rFonts w:cs="Times New Roman"/>
          <w:sz w:val="22"/>
          <w:szCs w:val="22"/>
        </w:rPr>
        <w:t>__________________</w:t>
      </w:r>
      <w:r w:rsidRPr="00726DDC">
        <w:rPr>
          <w:rFonts w:cs="Times New Roman"/>
          <w:sz w:val="22"/>
          <w:szCs w:val="22"/>
        </w:rPr>
        <w:tab/>
      </w:r>
      <w:r w:rsidRPr="00726DDC">
        <w:rPr>
          <w:rFonts w:cs="Times New Roman"/>
          <w:sz w:val="22"/>
          <w:szCs w:val="22"/>
        </w:rPr>
        <w:tab/>
        <w:t xml:space="preserve">                               </w:t>
      </w:r>
      <w:r w:rsidRPr="00726DDC">
        <w:rPr>
          <w:rFonts w:cs="Times New Roman"/>
          <w:sz w:val="22"/>
          <w:szCs w:val="22"/>
        </w:rPr>
        <w:tab/>
      </w:r>
      <w:r w:rsidRPr="00726DDC">
        <w:rPr>
          <w:rFonts w:cs="Times New Roman"/>
          <w:sz w:val="22"/>
          <w:szCs w:val="22"/>
        </w:rPr>
        <w:tab/>
        <w:t>_______________________</w:t>
      </w:r>
    </w:p>
    <w:p w:rsidR="00C522B3" w:rsidRDefault="00C522B3" w:rsidP="00C522B3"/>
    <w:p w:rsidR="00442DA0" w:rsidRDefault="008E5EBF"/>
    <w:sectPr w:rsidR="00442D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cs="Aria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3"/>
    <w:rsid w:val="00482371"/>
    <w:rsid w:val="00603349"/>
    <w:rsid w:val="008E5EBF"/>
    <w:rsid w:val="00C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3CF1"/>
  <w15:chartTrackingRefBased/>
  <w15:docId w15:val="{E2E187E3-C6A2-4C0D-A7E9-B7A69019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2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Amleto Cattarin</dc:creator>
  <cp:keywords/>
  <dc:description/>
  <cp:lastModifiedBy>Amleto Cattarin</cp:lastModifiedBy>
  <cp:revision>2</cp:revision>
  <dcterms:created xsi:type="dcterms:W3CDTF">2018-12-27T14:06:00Z</dcterms:created>
  <dcterms:modified xsi:type="dcterms:W3CDTF">2019-01-02T07:53:00Z</dcterms:modified>
</cp:coreProperties>
</file>